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DB" w:rsidRPr="00E44C72" w:rsidRDefault="00D75AD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5ADB" w:rsidRPr="00E44C72" w:rsidRDefault="00D75ADB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D75ADB" w:rsidRPr="00E44C72" w:rsidRDefault="00D75ADB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Na postawie § 42 Rozporządzeniem Ministra Spraw Wewnętrznych z dnia 18 kwietnia 2012 r. </w:t>
      </w:r>
      <w:r w:rsidRPr="00E44C72">
        <w:rPr>
          <w:rFonts w:ascii="Times New Roman" w:hAnsi="Times New Roman" w:cs="Times New Roman"/>
          <w:sz w:val="24"/>
          <w:szCs w:val="24"/>
        </w:rPr>
        <w:br/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                                          się o przyjęcie do służby w Policji (Dz. U. poz. 432 z późn. zm.)</w:t>
      </w:r>
      <w:r w:rsidRPr="00E44C72">
        <w:rPr>
          <w:rFonts w:ascii="Times New Roman" w:hAnsi="Times New Roman" w:cs="Times New Roman"/>
          <w:sz w:val="24"/>
          <w:szCs w:val="24"/>
        </w:rPr>
        <w:t xml:space="preserve">, informuje się, że w dniu 12.04.2021 r. Komendant Wojewódzki Policji w Opolu zakończył postępowanie kwalifikacyjne wobec kandydatów               do służby w Policji prowadzone na postawie art. 25 ust. 2 ustawy </w:t>
      </w:r>
      <w:r w:rsidRPr="00E44C72">
        <w:rPr>
          <w:rFonts w:ascii="Times New Roman" w:hAnsi="Times New Roman" w:cs="Times New Roman"/>
          <w:i/>
          <w:iCs/>
          <w:sz w:val="24"/>
          <w:szCs w:val="24"/>
        </w:rPr>
        <w:t>o Policji</w:t>
      </w:r>
      <w:r w:rsidRPr="00E44C72">
        <w:rPr>
          <w:rFonts w:ascii="Times New Roman" w:hAnsi="Times New Roman" w:cs="Times New Roman"/>
          <w:sz w:val="24"/>
          <w:szCs w:val="24"/>
        </w:rPr>
        <w:t xml:space="preserve"> (Dz. U z 2020 poz. 360 z późn. zm.) oraz wskazanego wyżej rozporządzenia.</w:t>
      </w:r>
    </w:p>
    <w:p w:rsidR="00D75ADB" w:rsidRPr="00E44C72" w:rsidRDefault="00D75ADB" w:rsidP="004B1B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Nadmieniam, że powyższa informacja uwzględnia również kandydata do służby w Policji wobec którego  postępowanie kwalifikacyjne zostało zakończone w dniu </w:t>
      </w:r>
      <w:r>
        <w:rPr>
          <w:rFonts w:ascii="Times New Roman" w:hAnsi="Times New Roman" w:cs="Times New Roman"/>
          <w:sz w:val="24"/>
          <w:szCs w:val="24"/>
        </w:rPr>
        <w:t>17.02.</w:t>
      </w:r>
      <w:r w:rsidRPr="00E44C7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4C7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75ADB" w:rsidRPr="00E44C72" w:rsidRDefault="00D75ADB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ADB" w:rsidRPr="00E44C72" w:rsidRDefault="00D75ADB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ADB" w:rsidRPr="00E44C72" w:rsidRDefault="00D75AD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Termin doboru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>20.04.2021</w:t>
      </w:r>
    </w:p>
    <w:p w:rsidR="00D75ADB" w:rsidRPr="00E44C72" w:rsidRDefault="00D75AD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Rodzaj służby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D75ADB" w:rsidRPr="00E44C72" w:rsidRDefault="00D75AD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Ilość miejsc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D75ADB" w:rsidRPr="00E44C72" w:rsidRDefault="00D75AD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ADB" w:rsidRPr="00E44C72" w:rsidRDefault="00D75ADB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b/>
          <w:bCs/>
          <w:sz w:val="24"/>
          <w:szCs w:val="24"/>
        </w:rPr>
        <w:t>Przyjęcie do służby dot. kandydatów z poz.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 xml:space="preserve"> 1-16, 18-20, 22-27.</w:t>
      </w:r>
    </w:p>
    <w:p w:rsidR="00D75ADB" w:rsidRPr="00E44C72" w:rsidRDefault="00D75ADB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ADB" w:rsidRPr="00E44C72" w:rsidRDefault="00D75AD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ADB" w:rsidRDefault="00D75AD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C72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C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D75ADB" w:rsidRPr="00E44C72" w:rsidRDefault="00D75AD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75ADB" w:rsidRPr="004B1B42" w:rsidRDefault="00D75AD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1.  </w:t>
      </w:r>
      <w:r w:rsidRPr="00E44C72">
        <w:rPr>
          <w:rFonts w:ascii="Times New Roman" w:hAnsi="Times New Roman" w:cs="Times New Roman"/>
          <w:sz w:val="24"/>
          <w:szCs w:val="24"/>
        </w:rPr>
        <w:tab/>
      </w:r>
      <w:r w:rsidRPr="004B1B42">
        <w:rPr>
          <w:rFonts w:ascii="Times New Roman" w:hAnsi="Times New Roman" w:cs="Times New Roman"/>
          <w:sz w:val="24"/>
          <w:szCs w:val="24"/>
        </w:rPr>
        <w:t>557903</w:t>
      </w:r>
      <w:r w:rsidRPr="004B1B42">
        <w:rPr>
          <w:rFonts w:ascii="Times New Roman" w:hAnsi="Times New Roman" w:cs="Times New Roman"/>
          <w:sz w:val="24"/>
          <w:szCs w:val="24"/>
        </w:rPr>
        <w:tab/>
        <w:t>161</w:t>
      </w:r>
      <w:r w:rsidRPr="004B1B42">
        <w:rPr>
          <w:rFonts w:ascii="Times New Roman" w:hAnsi="Times New Roman" w:cs="Times New Roman"/>
          <w:sz w:val="24"/>
          <w:szCs w:val="24"/>
        </w:rPr>
        <w:tab/>
      </w:r>
    </w:p>
    <w:p w:rsidR="00D75ADB" w:rsidRPr="004B1B42" w:rsidRDefault="00D75AD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 xml:space="preserve">2.  </w:t>
      </w:r>
      <w:r w:rsidRPr="004B1B42">
        <w:rPr>
          <w:rFonts w:ascii="Times New Roman" w:hAnsi="Times New Roman" w:cs="Times New Roman"/>
          <w:sz w:val="24"/>
          <w:szCs w:val="24"/>
        </w:rPr>
        <w:tab/>
        <w:t>551501</w:t>
      </w:r>
      <w:r w:rsidRPr="004B1B42">
        <w:rPr>
          <w:rFonts w:ascii="Times New Roman" w:hAnsi="Times New Roman" w:cs="Times New Roman"/>
          <w:sz w:val="24"/>
          <w:szCs w:val="24"/>
        </w:rPr>
        <w:tab/>
        <w:t>155</w:t>
      </w:r>
    </w:p>
    <w:p w:rsidR="00D75ADB" w:rsidRPr="004B1B42" w:rsidRDefault="00D75AD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3.</w:t>
      </w:r>
      <w:r w:rsidRPr="004B1B42">
        <w:rPr>
          <w:rFonts w:ascii="Times New Roman" w:hAnsi="Times New Roman" w:cs="Times New Roman"/>
          <w:sz w:val="24"/>
          <w:szCs w:val="24"/>
        </w:rPr>
        <w:tab/>
        <w:t>558157</w:t>
      </w:r>
      <w:r w:rsidRPr="004B1B42">
        <w:rPr>
          <w:rFonts w:ascii="Times New Roman" w:hAnsi="Times New Roman" w:cs="Times New Roman"/>
          <w:sz w:val="24"/>
          <w:szCs w:val="24"/>
        </w:rPr>
        <w:tab/>
        <w:t>153</w:t>
      </w:r>
    </w:p>
    <w:p w:rsidR="00D75ADB" w:rsidRPr="004B1B42" w:rsidRDefault="00D75AD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4.</w:t>
      </w:r>
      <w:r w:rsidRPr="004B1B42">
        <w:rPr>
          <w:rFonts w:ascii="Times New Roman" w:hAnsi="Times New Roman" w:cs="Times New Roman"/>
          <w:sz w:val="24"/>
          <w:szCs w:val="24"/>
        </w:rPr>
        <w:tab/>
        <w:t>551029</w:t>
      </w:r>
      <w:r w:rsidRPr="004B1B42">
        <w:rPr>
          <w:rFonts w:ascii="Times New Roman" w:hAnsi="Times New Roman" w:cs="Times New Roman"/>
          <w:sz w:val="24"/>
          <w:szCs w:val="24"/>
        </w:rPr>
        <w:tab/>
        <w:t>153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5.</w:t>
      </w:r>
      <w:r w:rsidRPr="004B1B42">
        <w:rPr>
          <w:rFonts w:ascii="Times New Roman" w:hAnsi="Times New Roman" w:cs="Times New Roman"/>
          <w:sz w:val="24"/>
          <w:szCs w:val="24"/>
        </w:rPr>
        <w:tab/>
        <w:t>558021</w:t>
      </w:r>
      <w:r w:rsidRPr="004B1B42">
        <w:rPr>
          <w:rFonts w:ascii="Times New Roman" w:hAnsi="Times New Roman" w:cs="Times New Roman"/>
          <w:sz w:val="24"/>
          <w:szCs w:val="24"/>
        </w:rPr>
        <w:tab/>
        <w:t>153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 xml:space="preserve">6. </w:t>
      </w:r>
      <w:r w:rsidRPr="004B1B42">
        <w:rPr>
          <w:rFonts w:ascii="Times New Roman" w:hAnsi="Times New Roman" w:cs="Times New Roman"/>
          <w:sz w:val="24"/>
          <w:szCs w:val="24"/>
        </w:rPr>
        <w:tab/>
        <w:t>549400</w:t>
      </w:r>
      <w:r w:rsidRPr="004B1B42">
        <w:rPr>
          <w:rFonts w:ascii="Times New Roman" w:hAnsi="Times New Roman" w:cs="Times New Roman"/>
          <w:sz w:val="24"/>
          <w:szCs w:val="24"/>
        </w:rPr>
        <w:tab/>
        <w:t>152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7.</w:t>
      </w:r>
      <w:r w:rsidRPr="004B1B42">
        <w:rPr>
          <w:rFonts w:ascii="Times New Roman" w:hAnsi="Times New Roman" w:cs="Times New Roman"/>
          <w:sz w:val="24"/>
          <w:szCs w:val="24"/>
        </w:rPr>
        <w:tab/>
        <w:t>557703</w:t>
      </w:r>
      <w:r w:rsidRPr="004B1B42">
        <w:rPr>
          <w:rFonts w:ascii="Times New Roman" w:hAnsi="Times New Roman" w:cs="Times New Roman"/>
          <w:sz w:val="24"/>
          <w:szCs w:val="24"/>
        </w:rPr>
        <w:tab/>
        <w:t>151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8.</w:t>
      </w:r>
      <w:r w:rsidRPr="004B1B42">
        <w:rPr>
          <w:rFonts w:ascii="Times New Roman" w:hAnsi="Times New Roman" w:cs="Times New Roman"/>
          <w:sz w:val="24"/>
          <w:szCs w:val="24"/>
        </w:rPr>
        <w:tab/>
        <w:t>554738</w:t>
      </w:r>
      <w:r w:rsidRPr="004B1B42">
        <w:rPr>
          <w:rFonts w:ascii="Times New Roman" w:hAnsi="Times New Roman" w:cs="Times New Roman"/>
          <w:sz w:val="24"/>
          <w:szCs w:val="24"/>
        </w:rPr>
        <w:tab/>
        <w:t>150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9.</w:t>
      </w:r>
      <w:r w:rsidRPr="004B1B42">
        <w:rPr>
          <w:rFonts w:ascii="Times New Roman" w:hAnsi="Times New Roman" w:cs="Times New Roman"/>
          <w:sz w:val="24"/>
          <w:szCs w:val="24"/>
        </w:rPr>
        <w:tab/>
        <w:t>558521</w:t>
      </w:r>
      <w:r w:rsidRPr="004B1B42">
        <w:rPr>
          <w:rFonts w:ascii="Times New Roman" w:hAnsi="Times New Roman" w:cs="Times New Roman"/>
          <w:sz w:val="24"/>
          <w:szCs w:val="24"/>
        </w:rPr>
        <w:tab/>
        <w:t>150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10.</w:t>
      </w:r>
      <w:r w:rsidRPr="004B1B42">
        <w:rPr>
          <w:rFonts w:ascii="Times New Roman" w:hAnsi="Times New Roman" w:cs="Times New Roman"/>
          <w:sz w:val="24"/>
          <w:szCs w:val="24"/>
        </w:rPr>
        <w:tab/>
        <w:t>558518</w:t>
      </w:r>
      <w:r w:rsidRPr="004B1B42">
        <w:rPr>
          <w:rFonts w:ascii="Times New Roman" w:hAnsi="Times New Roman" w:cs="Times New Roman"/>
          <w:sz w:val="24"/>
          <w:szCs w:val="24"/>
        </w:rPr>
        <w:tab/>
        <w:t>148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11.</w:t>
      </w:r>
      <w:r w:rsidRPr="004B1B42">
        <w:rPr>
          <w:rFonts w:ascii="Times New Roman" w:hAnsi="Times New Roman" w:cs="Times New Roman"/>
          <w:sz w:val="24"/>
          <w:szCs w:val="24"/>
        </w:rPr>
        <w:tab/>
        <w:t>552686</w:t>
      </w:r>
      <w:r w:rsidRPr="004B1B42">
        <w:rPr>
          <w:rFonts w:ascii="Times New Roman" w:hAnsi="Times New Roman" w:cs="Times New Roman"/>
          <w:sz w:val="24"/>
          <w:szCs w:val="24"/>
        </w:rPr>
        <w:tab/>
        <w:t>143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12.</w:t>
      </w:r>
      <w:r w:rsidRPr="004B1B42">
        <w:rPr>
          <w:rFonts w:ascii="Times New Roman" w:hAnsi="Times New Roman" w:cs="Times New Roman"/>
          <w:sz w:val="24"/>
          <w:szCs w:val="24"/>
        </w:rPr>
        <w:tab/>
        <w:t>552560</w:t>
      </w:r>
      <w:r w:rsidRPr="004B1B42">
        <w:rPr>
          <w:rFonts w:ascii="Times New Roman" w:hAnsi="Times New Roman" w:cs="Times New Roman"/>
          <w:sz w:val="24"/>
          <w:szCs w:val="24"/>
        </w:rPr>
        <w:tab/>
        <w:t>142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13.</w:t>
      </w:r>
      <w:r w:rsidRPr="004B1B42">
        <w:rPr>
          <w:rFonts w:ascii="Times New Roman" w:hAnsi="Times New Roman" w:cs="Times New Roman"/>
          <w:sz w:val="24"/>
          <w:szCs w:val="24"/>
        </w:rPr>
        <w:tab/>
        <w:t>555566</w:t>
      </w:r>
      <w:r w:rsidRPr="004B1B42">
        <w:rPr>
          <w:rFonts w:ascii="Times New Roman" w:hAnsi="Times New Roman" w:cs="Times New Roman"/>
          <w:sz w:val="24"/>
          <w:szCs w:val="24"/>
        </w:rPr>
        <w:tab/>
        <w:t>142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14.</w:t>
      </w:r>
      <w:r w:rsidRPr="004B1B42">
        <w:rPr>
          <w:rFonts w:ascii="Times New Roman" w:hAnsi="Times New Roman" w:cs="Times New Roman"/>
          <w:sz w:val="24"/>
          <w:szCs w:val="24"/>
        </w:rPr>
        <w:tab/>
        <w:t>559466</w:t>
      </w:r>
      <w:r w:rsidRPr="004B1B42">
        <w:rPr>
          <w:rFonts w:ascii="Times New Roman" w:hAnsi="Times New Roman" w:cs="Times New Roman"/>
          <w:sz w:val="24"/>
          <w:szCs w:val="24"/>
        </w:rPr>
        <w:tab/>
        <w:t>138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15.</w:t>
      </w:r>
      <w:r w:rsidRPr="004B1B42">
        <w:rPr>
          <w:rFonts w:ascii="Times New Roman" w:hAnsi="Times New Roman" w:cs="Times New Roman"/>
          <w:sz w:val="24"/>
          <w:szCs w:val="24"/>
        </w:rPr>
        <w:tab/>
        <w:t>557371</w:t>
      </w:r>
      <w:r w:rsidRPr="004B1B42">
        <w:rPr>
          <w:rFonts w:ascii="Times New Roman" w:hAnsi="Times New Roman" w:cs="Times New Roman"/>
          <w:sz w:val="24"/>
          <w:szCs w:val="24"/>
        </w:rPr>
        <w:tab/>
        <w:t>137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16.</w:t>
      </w:r>
      <w:r w:rsidRPr="004B1B42">
        <w:rPr>
          <w:rFonts w:ascii="Times New Roman" w:hAnsi="Times New Roman" w:cs="Times New Roman"/>
          <w:sz w:val="24"/>
          <w:szCs w:val="24"/>
        </w:rPr>
        <w:tab/>
        <w:t>551807</w:t>
      </w:r>
      <w:r w:rsidRPr="004B1B42">
        <w:rPr>
          <w:rFonts w:ascii="Times New Roman" w:hAnsi="Times New Roman" w:cs="Times New Roman"/>
          <w:sz w:val="24"/>
          <w:szCs w:val="24"/>
        </w:rPr>
        <w:tab/>
        <w:t>136</w:t>
      </w:r>
    </w:p>
    <w:p w:rsidR="00D75ADB" w:rsidRPr="00E44C7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17.</w:t>
      </w:r>
      <w:r w:rsidRPr="00E44C72">
        <w:rPr>
          <w:rFonts w:ascii="Times New Roman" w:hAnsi="Times New Roman" w:cs="Times New Roman"/>
          <w:sz w:val="24"/>
          <w:szCs w:val="24"/>
        </w:rPr>
        <w:tab/>
        <w:t>553315</w:t>
      </w:r>
      <w:r w:rsidRPr="00E44C72">
        <w:rPr>
          <w:rFonts w:ascii="Times New Roman" w:hAnsi="Times New Roman" w:cs="Times New Roman"/>
          <w:sz w:val="24"/>
          <w:szCs w:val="24"/>
        </w:rPr>
        <w:tab/>
        <w:t>136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18</w:t>
      </w:r>
      <w:r w:rsidRPr="004B1B4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44C72">
        <w:rPr>
          <w:rFonts w:ascii="Times New Roman" w:hAnsi="Times New Roman" w:cs="Times New Roman"/>
          <w:sz w:val="24"/>
          <w:szCs w:val="24"/>
        </w:rPr>
        <w:tab/>
      </w:r>
      <w:r w:rsidRPr="004B1B42">
        <w:rPr>
          <w:rFonts w:ascii="Times New Roman" w:hAnsi="Times New Roman" w:cs="Times New Roman"/>
          <w:sz w:val="24"/>
          <w:szCs w:val="24"/>
        </w:rPr>
        <w:t>558288</w:t>
      </w:r>
      <w:r w:rsidRPr="004B1B42">
        <w:rPr>
          <w:rFonts w:ascii="Times New Roman" w:hAnsi="Times New Roman" w:cs="Times New Roman"/>
          <w:sz w:val="24"/>
          <w:szCs w:val="24"/>
        </w:rPr>
        <w:tab/>
        <w:t>135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19.</w:t>
      </w:r>
      <w:r w:rsidRPr="004B1B42">
        <w:rPr>
          <w:rFonts w:ascii="Times New Roman" w:hAnsi="Times New Roman" w:cs="Times New Roman"/>
          <w:sz w:val="24"/>
          <w:szCs w:val="24"/>
        </w:rPr>
        <w:tab/>
        <w:t>553736</w:t>
      </w:r>
      <w:r w:rsidRPr="004B1B42">
        <w:rPr>
          <w:rFonts w:ascii="Times New Roman" w:hAnsi="Times New Roman" w:cs="Times New Roman"/>
          <w:sz w:val="24"/>
          <w:szCs w:val="24"/>
        </w:rPr>
        <w:tab/>
        <w:t>134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20.</w:t>
      </w:r>
      <w:r w:rsidRPr="004B1B42">
        <w:rPr>
          <w:rFonts w:ascii="Times New Roman" w:hAnsi="Times New Roman" w:cs="Times New Roman"/>
          <w:sz w:val="24"/>
          <w:szCs w:val="24"/>
        </w:rPr>
        <w:tab/>
        <w:t>559737</w:t>
      </w:r>
      <w:r w:rsidRPr="004B1B42">
        <w:rPr>
          <w:rFonts w:ascii="Times New Roman" w:hAnsi="Times New Roman" w:cs="Times New Roman"/>
          <w:sz w:val="24"/>
          <w:szCs w:val="24"/>
        </w:rPr>
        <w:tab/>
        <w:t>134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21.</w:t>
      </w:r>
      <w:r w:rsidRPr="004B1B42">
        <w:rPr>
          <w:rFonts w:ascii="Times New Roman" w:hAnsi="Times New Roman" w:cs="Times New Roman"/>
          <w:sz w:val="24"/>
          <w:szCs w:val="24"/>
        </w:rPr>
        <w:tab/>
        <w:t>552810</w:t>
      </w:r>
      <w:r w:rsidRPr="004B1B42">
        <w:rPr>
          <w:rFonts w:ascii="Times New Roman" w:hAnsi="Times New Roman" w:cs="Times New Roman"/>
          <w:sz w:val="24"/>
          <w:szCs w:val="24"/>
        </w:rPr>
        <w:tab/>
        <w:t>133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22.</w:t>
      </w:r>
      <w:r w:rsidRPr="004B1B42">
        <w:rPr>
          <w:rFonts w:ascii="Times New Roman" w:hAnsi="Times New Roman" w:cs="Times New Roman"/>
          <w:sz w:val="24"/>
          <w:szCs w:val="24"/>
        </w:rPr>
        <w:tab/>
        <w:t>553576</w:t>
      </w:r>
      <w:r w:rsidRPr="004B1B42">
        <w:rPr>
          <w:rFonts w:ascii="Times New Roman" w:hAnsi="Times New Roman" w:cs="Times New Roman"/>
          <w:sz w:val="24"/>
          <w:szCs w:val="24"/>
        </w:rPr>
        <w:tab/>
        <w:t>127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23.</w:t>
      </w:r>
      <w:r w:rsidRPr="004B1B42">
        <w:rPr>
          <w:rFonts w:ascii="Times New Roman" w:hAnsi="Times New Roman" w:cs="Times New Roman"/>
          <w:sz w:val="24"/>
          <w:szCs w:val="24"/>
        </w:rPr>
        <w:tab/>
        <w:t>553138</w:t>
      </w:r>
      <w:r w:rsidRPr="004B1B42">
        <w:rPr>
          <w:rFonts w:ascii="Times New Roman" w:hAnsi="Times New Roman" w:cs="Times New Roman"/>
          <w:sz w:val="24"/>
          <w:szCs w:val="24"/>
        </w:rPr>
        <w:tab/>
        <w:t>126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24.</w:t>
      </w:r>
      <w:r w:rsidRPr="004B1B42">
        <w:rPr>
          <w:rFonts w:ascii="Times New Roman" w:hAnsi="Times New Roman" w:cs="Times New Roman"/>
          <w:sz w:val="24"/>
          <w:szCs w:val="24"/>
        </w:rPr>
        <w:tab/>
        <w:t>558149</w:t>
      </w:r>
      <w:r w:rsidRPr="004B1B42">
        <w:rPr>
          <w:rFonts w:ascii="Times New Roman" w:hAnsi="Times New Roman" w:cs="Times New Roman"/>
          <w:sz w:val="24"/>
          <w:szCs w:val="24"/>
        </w:rPr>
        <w:tab/>
        <w:t>125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25.</w:t>
      </w:r>
      <w:r w:rsidRPr="004B1B42">
        <w:rPr>
          <w:rFonts w:ascii="Times New Roman" w:hAnsi="Times New Roman" w:cs="Times New Roman"/>
          <w:sz w:val="24"/>
          <w:szCs w:val="24"/>
        </w:rPr>
        <w:tab/>
        <w:t>560031</w:t>
      </w:r>
      <w:r w:rsidRPr="004B1B42">
        <w:rPr>
          <w:rFonts w:ascii="Times New Roman" w:hAnsi="Times New Roman" w:cs="Times New Roman"/>
          <w:sz w:val="24"/>
          <w:szCs w:val="24"/>
        </w:rPr>
        <w:tab/>
        <w:t>125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26.</w:t>
      </w:r>
      <w:r w:rsidRPr="004B1B42">
        <w:rPr>
          <w:rFonts w:ascii="Times New Roman" w:hAnsi="Times New Roman" w:cs="Times New Roman"/>
          <w:sz w:val="24"/>
          <w:szCs w:val="24"/>
        </w:rPr>
        <w:tab/>
        <w:t>555019</w:t>
      </w:r>
      <w:r w:rsidRPr="004B1B42">
        <w:rPr>
          <w:rFonts w:ascii="Times New Roman" w:hAnsi="Times New Roman" w:cs="Times New Roman"/>
          <w:sz w:val="24"/>
          <w:szCs w:val="24"/>
        </w:rPr>
        <w:tab/>
        <w:t>124</w:t>
      </w:r>
    </w:p>
    <w:p w:rsidR="00D75ADB" w:rsidRPr="004B1B4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B42">
        <w:rPr>
          <w:rFonts w:ascii="Times New Roman" w:hAnsi="Times New Roman" w:cs="Times New Roman"/>
          <w:sz w:val="24"/>
          <w:szCs w:val="24"/>
        </w:rPr>
        <w:t>27.</w:t>
      </w:r>
      <w:r w:rsidRPr="004B1B42">
        <w:rPr>
          <w:rFonts w:ascii="Times New Roman" w:hAnsi="Times New Roman" w:cs="Times New Roman"/>
          <w:sz w:val="24"/>
          <w:szCs w:val="24"/>
        </w:rPr>
        <w:tab/>
        <w:t>557385</w:t>
      </w:r>
      <w:r w:rsidRPr="004B1B42">
        <w:rPr>
          <w:rFonts w:ascii="Times New Roman" w:hAnsi="Times New Roman" w:cs="Times New Roman"/>
          <w:sz w:val="24"/>
          <w:szCs w:val="24"/>
        </w:rPr>
        <w:tab/>
        <w:t>124</w:t>
      </w:r>
    </w:p>
    <w:p w:rsidR="00D75ADB" w:rsidRPr="00E44C7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28.</w:t>
      </w:r>
      <w:r w:rsidRPr="00E44C72">
        <w:rPr>
          <w:rFonts w:ascii="Times New Roman" w:hAnsi="Times New Roman" w:cs="Times New Roman"/>
          <w:sz w:val="24"/>
          <w:szCs w:val="24"/>
        </w:rPr>
        <w:tab/>
        <w:t>551804</w:t>
      </w:r>
      <w:r w:rsidRPr="00E44C72">
        <w:rPr>
          <w:rFonts w:ascii="Times New Roman" w:hAnsi="Times New Roman" w:cs="Times New Roman"/>
          <w:sz w:val="24"/>
          <w:szCs w:val="24"/>
        </w:rPr>
        <w:tab/>
        <w:t>124</w:t>
      </w:r>
    </w:p>
    <w:p w:rsidR="00D75ADB" w:rsidRPr="00E44C7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29.</w:t>
      </w:r>
      <w:r w:rsidRPr="00E44C72">
        <w:rPr>
          <w:rFonts w:ascii="Times New Roman" w:hAnsi="Times New Roman" w:cs="Times New Roman"/>
          <w:sz w:val="24"/>
          <w:szCs w:val="24"/>
        </w:rPr>
        <w:tab/>
        <w:t>551684</w:t>
      </w:r>
      <w:r w:rsidRPr="00E44C72">
        <w:rPr>
          <w:rFonts w:ascii="Times New Roman" w:hAnsi="Times New Roman" w:cs="Times New Roman"/>
          <w:sz w:val="24"/>
          <w:szCs w:val="24"/>
        </w:rPr>
        <w:tab/>
        <w:t>121</w:t>
      </w:r>
    </w:p>
    <w:p w:rsidR="00D75ADB" w:rsidRPr="00E44C7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30.</w:t>
      </w:r>
      <w:r w:rsidRPr="00E44C72">
        <w:rPr>
          <w:rFonts w:ascii="Times New Roman" w:hAnsi="Times New Roman" w:cs="Times New Roman"/>
          <w:sz w:val="24"/>
          <w:szCs w:val="24"/>
        </w:rPr>
        <w:tab/>
        <w:t>555858</w:t>
      </w:r>
      <w:r w:rsidRPr="00E44C72">
        <w:rPr>
          <w:rFonts w:ascii="Times New Roman" w:hAnsi="Times New Roman" w:cs="Times New Roman"/>
          <w:sz w:val="24"/>
          <w:szCs w:val="24"/>
        </w:rPr>
        <w:tab/>
        <w:t>114</w:t>
      </w:r>
    </w:p>
    <w:p w:rsidR="00D75ADB" w:rsidRPr="00E44C72" w:rsidRDefault="00D75ADB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>31.</w:t>
      </w:r>
      <w:r w:rsidRPr="00E44C72">
        <w:rPr>
          <w:rFonts w:ascii="Times New Roman" w:hAnsi="Times New Roman" w:cs="Times New Roman"/>
          <w:sz w:val="24"/>
          <w:szCs w:val="24"/>
        </w:rPr>
        <w:tab/>
        <w:t>555776</w:t>
      </w:r>
      <w:r w:rsidRPr="00E44C72">
        <w:rPr>
          <w:rFonts w:ascii="Times New Roman" w:hAnsi="Times New Roman" w:cs="Times New Roman"/>
          <w:sz w:val="24"/>
          <w:szCs w:val="24"/>
        </w:rPr>
        <w:tab/>
        <w:t>107</w:t>
      </w:r>
    </w:p>
    <w:p w:rsidR="00D75ADB" w:rsidRPr="00E44C72" w:rsidRDefault="00D75AD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DB" w:rsidRPr="00E44C72" w:rsidRDefault="00D75AD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DB" w:rsidRPr="00E44C72" w:rsidRDefault="00D75ADB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C7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75ADB" w:rsidRPr="00E44C7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17946"/>
    <w:rsid w:val="00025781"/>
    <w:rsid w:val="00040FE1"/>
    <w:rsid w:val="00042773"/>
    <w:rsid w:val="000C4EC3"/>
    <w:rsid w:val="000C5EFA"/>
    <w:rsid w:val="000D3696"/>
    <w:rsid w:val="000D44E1"/>
    <w:rsid w:val="00121B1E"/>
    <w:rsid w:val="00171FDB"/>
    <w:rsid w:val="00196A79"/>
    <w:rsid w:val="00197D35"/>
    <w:rsid w:val="001A16C6"/>
    <w:rsid w:val="001E4F0E"/>
    <w:rsid w:val="00232181"/>
    <w:rsid w:val="0026146C"/>
    <w:rsid w:val="00293BAD"/>
    <w:rsid w:val="002A6348"/>
    <w:rsid w:val="002C6914"/>
    <w:rsid w:val="002F6050"/>
    <w:rsid w:val="003001F0"/>
    <w:rsid w:val="00323826"/>
    <w:rsid w:val="00367516"/>
    <w:rsid w:val="003B5669"/>
    <w:rsid w:val="00417D2F"/>
    <w:rsid w:val="004276BF"/>
    <w:rsid w:val="00451B77"/>
    <w:rsid w:val="00454A7F"/>
    <w:rsid w:val="00490940"/>
    <w:rsid w:val="004B1611"/>
    <w:rsid w:val="004B1B42"/>
    <w:rsid w:val="004B47DF"/>
    <w:rsid w:val="004C6D09"/>
    <w:rsid w:val="004F2B0A"/>
    <w:rsid w:val="0050451B"/>
    <w:rsid w:val="00505EE7"/>
    <w:rsid w:val="00507815"/>
    <w:rsid w:val="005405F5"/>
    <w:rsid w:val="00554992"/>
    <w:rsid w:val="00561CED"/>
    <w:rsid w:val="00590A18"/>
    <w:rsid w:val="005A63BD"/>
    <w:rsid w:val="005F221D"/>
    <w:rsid w:val="005F3128"/>
    <w:rsid w:val="00641292"/>
    <w:rsid w:val="00652403"/>
    <w:rsid w:val="006762C9"/>
    <w:rsid w:val="00692711"/>
    <w:rsid w:val="00696CB4"/>
    <w:rsid w:val="00706691"/>
    <w:rsid w:val="0074258A"/>
    <w:rsid w:val="00750893"/>
    <w:rsid w:val="00757830"/>
    <w:rsid w:val="00781F71"/>
    <w:rsid w:val="007D4543"/>
    <w:rsid w:val="008477C0"/>
    <w:rsid w:val="008753C3"/>
    <w:rsid w:val="008919CC"/>
    <w:rsid w:val="008A733F"/>
    <w:rsid w:val="008B77E4"/>
    <w:rsid w:val="008E1944"/>
    <w:rsid w:val="008E6D89"/>
    <w:rsid w:val="00903E03"/>
    <w:rsid w:val="00906D4D"/>
    <w:rsid w:val="00915C56"/>
    <w:rsid w:val="00925591"/>
    <w:rsid w:val="00936AED"/>
    <w:rsid w:val="00964BBB"/>
    <w:rsid w:val="009746E2"/>
    <w:rsid w:val="00980666"/>
    <w:rsid w:val="009D67A3"/>
    <w:rsid w:val="00A40AE6"/>
    <w:rsid w:val="00A57B8C"/>
    <w:rsid w:val="00A75666"/>
    <w:rsid w:val="00AB3721"/>
    <w:rsid w:val="00AB44A6"/>
    <w:rsid w:val="00AC6236"/>
    <w:rsid w:val="00AD0976"/>
    <w:rsid w:val="00AE12D4"/>
    <w:rsid w:val="00AF489E"/>
    <w:rsid w:val="00B062FA"/>
    <w:rsid w:val="00B208BA"/>
    <w:rsid w:val="00B637A5"/>
    <w:rsid w:val="00BB6A40"/>
    <w:rsid w:val="00BE2064"/>
    <w:rsid w:val="00BE3508"/>
    <w:rsid w:val="00BF29BD"/>
    <w:rsid w:val="00C15A12"/>
    <w:rsid w:val="00C35931"/>
    <w:rsid w:val="00C44DC5"/>
    <w:rsid w:val="00C67E9B"/>
    <w:rsid w:val="00CF2A04"/>
    <w:rsid w:val="00D25BB3"/>
    <w:rsid w:val="00D27208"/>
    <w:rsid w:val="00D27E89"/>
    <w:rsid w:val="00D60207"/>
    <w:rsid w:val="00D75ADB"/>
    <w:rsid w:val="00D77914"/>
    <w:rsid w:val="00DD3525"/>
    <w:rsid w:val="00E1622D"/>
    <w:rsid w:val="00E17364"/>
    <w:rsid w:val="00E27BE1"/>
    <w:rsid w:val="00E44C72"/>
    <w:rsid w:val="00E94EBA"/>
    <w:rsid w:val="00ED3E0E"/>
    <w:rsid w:val="00F20D91"/>
    <w:rsid w:val="00F43329"/>
    <w:rsid w:val="00F84E3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208</Words>
  <Characters>1251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dcterms:created xsi:type="dcterms:W3CDTF">2021-04-13T09:37:00Z</dcterms:created>
  <dcterms:modified xsi:type="dcterms:W3CDTF">2021-04-13T09:37:00Z</dcterms:modified>
</cp:coreProperties>
</file>